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A4F9" w14:textId="77777777" w:rsidR="007473B6" w:rsidRDefault="007473B6" w:rsidP="007473B6">
      <w:pPr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snapToGrid w:val="0"/>
          <w:sz w:val="32"/>
          <w:szCs w:val="32"/>
          <w:u w:val="single"/>
        </w:rPr>
        <w:t>NOTICE OF ANNUAL TOWN BOARD MEETING</w:t>
      </w:r>
    </w:p>
    <w:p w14:paraId="3B1FB1A2" w14:textId="77777777" w:rsidR="007473B6" w:rsidRDefault="007473B6" w:rsidP="007473B6">
      <w:pPr>
        <w:widowControl w:val="0"/>
        <w:jc w:val="center"/>
        <w:rPr>
          <w:rFonts w:ascii="Arial" w:eastAsia="Times New Roman" w:hAnsi="Arial" w:cs="Arial"/>
          <w:snapToGrid w:val="0"/>
          <w:sz w:val="24"/>
          <w:szCs w:val="20"/>
        </w:rPr>
      </w:pPr>
    </w:p>
    <w:p w14:paraId="49EE7123" w14:textId="29B92945" w:rsidR="007473B6" w:rsidRDefault="007473B6" w:rsidP="007473B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The Mazomanie Town Board will meet on Tuesday April 21, 2026 at 5:30 pm at the</w:t>
      </w:r>
    </w:p>
    <w:p w14:paraId="5B772B06" w14:textId="77777777" w:rsidR="007473B6" w:rsidRDefault="007473B6" w:rsidP="007473B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Mazomanie Town Hall, 711 West Hudson, Mazomanie, WI 53560</w:t>
      </w:r>
    </w:p>
    <w:p w14:paraId="05BA60D2" w14:textId="77777777" w:rsidR="007473B6" w:rsidRDefault="007473B6" w:rsidP="007473B6">
      <w:pPr>
        <w:jc w:val="center"/>
        <w:rPr>
          <w:rFonts w:eastAsia="Times New Roman"/>
          <w:b/>
        </w:rPr>
      </w:pPr>
    </w:p>
    <w:p w14:paraId="5A211162" w14:textId="77777777" w:rsidR="007473B6" w:rsidRDefault="007473B6" w:rsidP="007473B6">
      <w:pPr>
        <w:jc w:val="center"/>
        <w:rPr>
          <w:rFonts w:eastAsia="Times New Roman"/>
          <w:b/>
        </w:rPr>
      </w:pPr>
    </w:p>
    <w:p w14:paraId="41A4C62D" w14:textId="77777777" w:rsidR="007473B6" w:rsidRDefault="007473B6" w:rsidP="007473B6">
      <w:pPr>
        <w:jc w:val="center"/>
        <w:rPr>
          <w:rFonts w:eastAsia="Times New Roman"/>
          <w:b/>
        </w:rPr>
      </w:pPr>
    </w:p>
    <w:p w14:paraId="69538390" w14:textId="0C4D6DA6" w:rsidR="007473B6" w:rsidRDefault="00632CCE" w:rsidP="007473B6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Amended </w:t>
      </w:r>
      <w:r w:rsidR="007473B6">
        <w:rPr>
          <w:rFonts w:eastAsia="Times New Roman"/>
          <w:b/>
        </w:rPr>
        <w:t>Agenda</w:t>
      </w:r>
    </w:p>
    <w:p w14:paraId="43EB15A3" w14:textId="77777777" w:rsidR="007473B6" w:rsidRDefault="007473B6" w:rsidP="007473B6">
      <w:pPr>
        <w:rPr>
          <w:rFonts w:eastAsia="Times New Roman"/>
          <w:b/>
        </w:rPr>
      </w:pPr>
      <w:r>
        <w:rPr>
          <w:rFonts w:eastAsia="Times New Roman"/>
          <w:b/>
        </w:rPr>
        <w:t>Annual Meeting</w:t>
      </w:r>
    </w:p>
    <w:p w14:paraId="2CA9DE64" w14:textId="77777777" w:rsidR="007473B6" w:rsidRDefault="007473B6" w:rsidP="007473B6">
      <w:pPr>
        <w:rPr>
          <w:rFonts w:eastAsia="Times New Roman"/>
          <w:b/>
        </w:rPr>
      </w:pPr>
    </w:p>
    <w:p w14:paraId="0BC56372" w14:textId="77777777" w:rsidR="007473B6" w:rsidRDefault="007473B6" w:rsidP="007473B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Call to order/Proof of Posting:</w:t>
      </w:r>
    </w:p>
    <w:p w14:paraId="2E84B9F9" w14:textId="6D62B97B" w:rsidR="007473B6" w:rsidRDefault="007473B6" w:rsidP="007473B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2025 Financial Report</w:t>
      </w:r>
    </w:p>
    <w:p w14:paraId="34DF49B8" w14:textId="77777777" w:rsidR="007473B6" w:rsidRPr="007473B6" w:rsidRDefault="007473B6" w:rsidP="007473B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Emergency Funding</w:t>
      </w:r>
    </w:p>
    <w:p w14:paraId="6A204324" w14:textId="4D87C4CD" w:rsidR="007473B6" w:rsidRPr="00A22839" w:rsidRDefault="007473B6" w:rsidP="007473B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Ordinance #2026-2</w:t>
      </w:r>
    </w:p>
    <w:p w14:paraId="24A2FDE1" w14:textId="517932BB" w:rsidR="00A22839" w:rsidRDefault="00A22839" w:rsidP="007473B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Resolu</w:t>
      </w:r>
      <w:r w:rsidR="00632CCE">
        <w:rPr>
          <w:rFonts w:eastAsia="Times New Roman"/>
          <w:sz w:val="24"/>
          <w:szCs w:val="24"/>
        </w:rPr>
        <w:t>tion #2026-3</w:t>
      </w:r>
    </w:p>
    <w:p w14:paraId="751BDD86" w14:textId="77777777" w:rsidR="007473B6" w:rsidRDefault="007473B6" w:rsidP="007473B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EMS Report</w:t>
      </w:r>
    </w:p>
    <w:p w14:paraId="490E5B09" w14:textId="77777777" w:rsidR="007473B6" w:rsidRDefault="007473B6" w:rsidP="007473B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Fire Report</w:t>
      </w:r>
    </w:p>
    <w:p w14:paraId="46C73DC3" w14:textId="77777777" w:rsidR="007473B6" w:rsidRDefault="007473B6" w:rsidP="007473B6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Public Comment</w:t>
      </w:r>
    </w:p>
    <w:p w14:paraId="64994558" w14:textId="77777777" w:rsidR="007473B6" w:rsidRDefault="007473B6" w:rsidP="007473B6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Adjourn </w:t>
      </w:r>
    </w:p>
    <w:p w14:paraId="5F94E7E3" w14:textId="77777777" w:rsidR="007C67F5" w:rsidRDefault="007C67F5"/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6B4"/>
    <w:multiLevelType w:val="hybridMultilevel"/>
    <w:tmpl w:val="A5623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77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B6"/>
    <w:rsid w:val="001F2BBF"/>
    <w:rsid w:val="0036096E"/>
    <w:rsid w:val="00586E5D"/>
    <w:rsid w:val="00632CCE"/>
    <w:rsid w:val="007473B6"/>
    <w:rsid w:val="007C67F5"/>
    <w:rsid w:val="00A22839"/>
    <w:rsid w:val="00C04BC2"/>
    <w:rsid w:val="00D47D86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27A8"/>
  <w15:chartTrackingRefBased/>
  <w15:docId w15:val="{91C02B8B-248F-4006-B464-0B352069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B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3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3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3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3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3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3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3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3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12d19-8190-4530-931e-354caf2e29bb">
      <Terms xmlns="http://schemas.microsoft.com/office/infopath/2007/PartnerControls"/>
    </lcf76f155ced4ddcb4097134ff3c332f>
    <TaxCatchAll xmlns="648172aa-360d-41b6-8f2d-23cec33a73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D155A0F8FF548B9AC4183A36879FD" ma:contentTypeVersion="11" ma:contentTypeDescription="Create a new document." ma:contentTypeScope="" ma:versionID="24016133a33baeb66711a9da7b0f4f23">
  <xsd:schema xmlns:xsd="http://www.w3.org/2001/XMLSchema" xmlns:xs="http://www.w3.org/2001/XMLSchema" xmlns:p="http://schemas.microsoft.com/office/2006/metadata/properties" xmlns:ns2="a4e12d19-8190-4530-931e-354caf2e29bb" xmlns:ns3="648172aa-360d-41b6-8f2d-23cec33a73dc" targetNamespace="http://schemas.microsoft.com/office/2006/metadata/properties" ma:root="true" ma:fieldsID="602ec5dec9fbc3f8301c266ffcbda067" ns2:_="" ns3:_="">
    <xsd:import namespace="a4e12d19-8190-4530-931e-354caf2e29bb"/>
    <xsd:import namespace="648172aa-360d-41b6-8f2d-23cec33a7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2d19-8190-4530-931e-354caf2e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f90dc2-37e1-4585-bb1d-2f1f36aa4a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72aa-360d-41b6-8f2d-23cec33a7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12d2fa-c697-4a12-8b3a-28dcfe6f05ec}" ma:internalName="TaxCatchAll" ma:showField="CatchAllData" ma:web="648172aa-360d-41b6-8f2d-23cec33a7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DAE0A-6AB4-476C-83B6-27D66ACFAFAD}">
  <ds:schemaRefs>
    <ds:schemaRef ds:uri="http://schemas.microsoft.com/office/2006/metadata/properties"/>
    <ds:schemaRef ds:uri="http://schemas.microsoft.com/office/infopath/2007/PartnerControls"/>
    <ds:schemaRef ds:uri="a4e12d19-8190-4530-931e-354caf2e29bb"/>
    <ds:schemaRef ds:uri="648172aa-360d-41b6-8f2d-23cec33a73dc"/>
  </ds:schemaRefs>
</ds:datastoreItem>
</file>

<file path=customXml/itemProps2.xml><?xml version="1.0" encoding="utf-8"?>
<ds:datastoreItem xmlns:ds="http://schemas.openxmlformats.org/officeDocument/2006/customXml" ds:itemID="{E2C3990C-8173-413D-AC3E-FF51D09CB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53930-9A63-43A9-B169-80EF23BD6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12d19-8190-4530-931e-354caf2e29bb"/>
    <ds:schemaRef ds:uri="648172aa-360d-41b6-8f2d-23cec33a7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Beuthin</dc:creator>
  <cp:keywords/>
  <dc:description/>
  <cp:lastModifiedBy>Courtney Beuthin</cp:lastModifiedBy>
  <cp:revision>4</cp:revision>
  <cp:lastPrinted>2026-04-14T18:43:00Z</cp:lastPrinted>
  <dcterms:created xsi:type="dcterms:W3CDTF">2026-04-14T18:36:00Z</dcterms:created>
  <dcterms:modified xsi:type="dcterms:W3CDTF">2026-04-20T21:56:00Z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0x01010046ED155A0F8FF548B9AC4183A36879FD</vt:lpwstr>
  </property>
  <property fmtid="{D5CDD505-2E9C-101B-9397-08002B2CF9AE}" pid="3" name="MediaServiceImageTags">
    <vt:lpwstr/>
  </property>
</Properties>
</file>